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0B" w:rsidRPr="007B3540" w:rsidRDefault="00A624CD" w:rsidP="007B35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814868" cy="9378794"/>
            <wp:effectExtent l="0" t="0" r="0" b="0"/>
            <wp:docPr id="1" name="Рисунок 1" descr="F:\Отчет департ последний\трямпп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 департ последний\трямпп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803" cy="937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5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="00B73D0B" w:rsidRPr="007B35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3.1.2. При выборе одежды необходимо уделять внимание фактуре и качеству ткани. Способность ткани сохранять тепло зависит от воздушной прослойки, находящейся в ее «порах» - пушистая, рыхлая ткань особенно хорошо сохраняет тепло тела. Для теплой погоды подходят хлопчатобумажные ткани, сохраняют тепло и, </w:t>
      </w:r>
      <w:proofErr w:type="gramStart"/>
      <w:r w:rsidR="00B73D0B" w:rsidRPr="007B35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</w:p>
    <w:p w:rsidR="009B703D" w:rsidRPr="007B3540" w:rsidRDefault="00B73D0B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то </w:t>
      </w:r>
      <w:r w:rsidR="009B703D" w:rsidRPr="007B3540">
        <w:rPr>
          <w:rFonts w:ascii="Times New Roman" w:hAnsi="Times New Roman" w:cs="Times New Roman"/>
          <w:sz w:val="24"/>
          <w:szCs w:val="24"/>
        </w:rPr>
        <w:t xml:space="preserve">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3.1.4. Одежда может быть нарядной, праздничной – для утренников, праздничных мероприятий; строгой, удобной, неброской – для посещения М</w:t>
      </w:r>
      <w:r w:rsidR="007F377F">
        <w:rPr>
          <w:rFonts w:ascii="Times New Roman" w:hAnsi="Times New Roman" w:cs="Times New Roman"/>
          <w:sz w:val="24"/>
          <w:szCs w:val="24"/>
        </w:rPr>
        <w:t xml:space="preserve">БДОУ; спортивной – для занятий   </w:t>
      </w:r>
      <w:r w:rsidRPr="007B3540">
        <w:rPr>
          <w:rFonts w:ascii="Times New Roman" w:hAnsi="Times New Roman" w:cs="Times New Roman"/>
          <w:sz w:val="24"/>
          <w:szCs w:val="24"/>
        </w:rPr>
        <w:t xml:space="preserve">физической культурой.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3.1.5. Одежда должна быть подобрана по росту и размеру ребенка и соответствовать погодным условиям.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3.1.6. Во избежание случаев травматизма, не допускается ношение обучающимся длинных цепочек, бус, сережек, браслетов и др.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3.1.7. Все дети должны иметь чистую сменную обувь.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3.1.8. Педагогический состав работников ДОУ должен показывать пример своим обучающимся, выдерживать деловой стиль в своей повседневной одежде.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3.2. Требования к повседневной одежде: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3.2.1. Для мальчиков – шорты, футболка (рубашка, водолазка), носки, колготки, сандалии. Одежда без ограничений по цвету.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3.2.2. Для девочек – юбка, платье, сарафан, футболка, бриджи, гольфы – носки, колготки, сандалии. Одежда без ограничений по цвету.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3.3. Требования к спортивной форме: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3.3.1. Спортивная форма включает футболку любого цвета и спортивные шорты (спортивные брюки) тѐмного цвета или спортивный костюм;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3.3.2. Кеды (спортивные тапки или кроссовки); 3.3.3. Форма должна соответствовать погоде и месту проведения физкультурных занятий.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3.3.4. По решению родителей (законных представителей) обучающихся в группе может вводиться единая спортивная форма.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3.4. Требования к одежде в группе: 3.4.1. Для создания комфортных условий пребывания обучающихся в МБДОУ необходимо: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- не менее трех комплектов сменного проглаженного белья (мальчикам – шорты, трусики, колготки; девочкам – колготки, трусики, в теплое время – носки и гольфы); </w:t>
      </w:r>
    </w:p>
    <w:p w:rsidR="007E42E8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не менее двух комплектов сменного белья для сна (пижама); - два пакета для хранения чистого и использованного белья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одежда должна быть из натуральных тканей: хлопчатобумажной или в комбинации с вискозой, из легкой натуральной шерсти;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носки и колготки должны быть из натуральных тканей;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одежда должна иметь четкие ориентиры "перед-спинка", а также большую удобную для одевания горловину или застежку;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3.5. Требования к одежде для прогулки на улице: - соответствие одежды времени года и температуре воздуха;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B3540">
        <w:rPr>
          <w:rFonts w:ascii="Times New Roman" w:hAnsi="Times New Roman" w:cs="Times New Roman"/>
          <w:sz w:val="24"/>
          <w:szCs w:val="24"/>
        </w:rPr>
        <w:lastRenderedPageBreak/>
        <w:t xml:space="preserve">- наличие дополнительного комплекта прогулочной одежды; - одежда обучающихся  не должна быть слишком велика и не должна сковывать его движений; - завязки и застежки должны быть расположены так, чтобы ребенок мог самостоятельно себя обслужить; - обувь должна быть легкой, теплой, точно соответствовать ноге ребенка, легко сниматься и надеваться; - наличие носового платка и удобные карманы для его хранения на одежде; </w:t>
      </w:r>
      <w:proofErr w:type="gramEnd"/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МБДОУ острые, режущие,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3.6 Обучающимся запрещается ношение в учреждение: - пляжной обуви;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дорогих украшений (золотые цепочки, кулоны, серьги, браслеты). В случае нарушения данного пункта администрация и воспитатели ДОУ за утерю дорогих украшений ответственность не несут.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540" w:rsidRDefault="009B703D" w:rsidP="007B35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b/>
          <w:sz w:val="24"/>
          <w:szCs w:val="24"/>
        </w:rPr>
        <w:t>4. Права и обязанности родителей (законных представителей</w:t>
      </w:r>
      <w:r w:rsidRPr="007B3540">
        <w:rPr>
          <w:rFonts w:ascii="Times New Roman" w:hAnsi="Times New Roman" w:cs="Times New Roman"/>
          <w:sz w:val="24"/>
          <w:szCs w:val="24"/>
        </w:rPr>
        <w:t>)</w:t>
      </w:r>
      <w:r w:rsidR="007B3540">
        <w:rPr>
          <w:rFonts w:ascii="Times New Roman" w:hAnsi="Times New Roman" w:cs="Times New Roman"/>
          <w:sz w:val="24"/>
          <w:szCs w:val="24"/>
        </w:rPr>
        <w:t>.</w:t>
      </w:r>
    </w:p>
    <w:p w:rsidR="00D30031" w:rsidRDefault="009B703D" w:rsidP="007B35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>4.1. Права родит</w:t>
      </w:r>
      <w:r w:rsidR="00D30031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представителей): </w:t>
      </w:r>
    </w:p>
    <w:p w:rsidR="009B703D" w:rsidRPr="007B3540" w:rsidRDefault="009B703D" w:rsidP="007B35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4.1.1. Родители (законные представители) </w:t>
      </w:r>
      <w:proofErr w:type="gramStart"/>
      <w:r w:rsidRPr="007B35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3540">
        <w:rPr>
          <w:rFonts w:ascii="Times New Roman" w:hAnsi="Times New Roman" w:cs="Times New Roman"/>
          <w:sz w:val="24"/>
          <w:szCs w:val="24"/>
        </w:rPr>
        <w:t xml:space="preserve"> имеют право выбирать одежду в  соответствии с требованиями.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4.1.2. При нарушении температурного режима в МБДОУ и при иных форс – мажорных обстоятельствах на усмотрение родителей одежда обучающихся может быть многослойной.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4.2. Обязанности родителей (законных представителей):  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4.2.2 . Приобрести детям одежду, согласно условиям данного Положения до начала учебного года и делать это по мере необходимости до выпуска ребенка из ДОУ.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4.2.3. Контролировать внешний вид ребенка. 4.2.4.Выполнять все пункты данного положения.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703D" w:rsidRPr="007B3540" w:rsidRDefault="009B703D" w:rsidP="007B35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540">
        <w:rPr>
          <w:rFonts w:ascii="Times New Roman" w:hAnsi="Times New Roman" w:cs="Times New Roman"/>
          <w:b/>
          <w:sz w:val="24"/>
          <w:szCs w:val="24"/>
        </w:rPr>
        <w:t>5. Контроль за исполнением Положения.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5.1. Ответственность за доведение информации до законных представителей ребенка и соблюдение пунктов данного Положения возлагается на воспитателей. </w:t>
      </w:r>
    </w:p>
    <w:p w:rsidR="009B703D" w:rsidRPr="007B3540" w:rsidRDefault="003E0070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5.2</w:t>
      </w:r>
      <w:r w:rsidR="009B703D" w:rsidRPr="007B3540">
        <w:rPr>
          <w:rFonts w:ascii="Times New Roman" w:hAnsi="Times New Roman" w:cs="Times New Roman"/>
          <w:sz w:val="24"/>
          <w:szCs w:val="24"/>
        </w:rPr>
        <w:t xml:space="preserve">. В случае нарушения данного Положения родителями (законными представителями) воспитанников воспитателю необходимо: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 - довести до сведения родителей данный факт; - поставить в известность администрацию.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540" w:rsidRPr="007B3540" w:rsidRDefault="009B703D" w:rsidP="007B35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540">
        <w:rPr>
          <w:rFonts w:ascii="Times New Roman" w:hAnsi="Times New Roman" w:cs="Times New Roman"/>
          <w:b/>
          <w:sz w:val="24"/>
          <w:szCs w:val="24"/>
        </w:rPr>
        <w:t>6. Срок действия Положения.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B3540">
        <w:rPr>
          <w:rFonts w:ascii="Times New Roman" w:hAnsi="Times New Roman" w:cs="Times New Roman"/>
          <w:sz w:val="24"/>
          <w:szCs w:val="24"/>
        </w:rPr>
        <w:t xml:space="preserve">Срок данного положения не ограничен. Данное положение действует до принятия нового. </w:t>
      </w:r>
    </w:p>
    <w:p w:rsidR="009B703D" w:rsidRPr="007B3540" w:rsidRDefault="009B703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186F" w:rsidRDefault="006E186F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4CD" w:rsidRDefault="00A624C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4CD" w:rsidRDefault="00A624C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4CD" w:rsidRDefault="00A624C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4CD" w:rsidRDefault="00A624C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4CD" w:rsidRDefault="00A624C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4CD" w:rsidRDefault="00A624CD" w:rsidP="007B35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4CD" w:rsidRPr="007B3540" w:rsidRDefault="00A624CD" w:rsidP="007B35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F:\Отчет департ последний\трямпп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 департ последний\трямпп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4CD" w:rsidRPr="007B3540" w:rsidSect="00EE25B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C61"/>
    <w:rsid w:val="00063311"/>
    <w:rsid w:val="000752B7"/>
    <w:rsid w:val="003E0070"/>
    <w:rsid w:val="0042464E"/>
    <w:rsid w:val="00430F2B"/>
    <w:rsid w:val="004D26BB"/>
    <w:rsid w:val="005D6A47"/>
    <w:rsid w:val="005E0B11"/>
    <w:rsid w:val="005E1300"/>
    <w:rsid w:val="006E186F"/>
    <w:rsid w:val="007B3540"/>
    <w:rsid w:val="007C4302"/>
    <w:rsid w:val="007E42E8"/>
    <w:rsid w:val="007F377F"/>
    <w:rsid w:val="008C5500"/>
    <w:rsid w:val="009B703D"/>
    <w:rsid w:val="009D2C40"/>
    <w:rsid w:val="00A624CD"/>
    <w:rsid w:val="00A63D90"/>
    <w:rsid w:val="00B64D89"/>
    <w:rsid w:val="00B73D0B"/>
    <w:rsid w:val="00B825F8"/>
    <w:rsid w:val="00D30031"/>
    <w:rsid w:val="00E53E90"/>
    <w:rsid w:val="00EE25B9"/>
    <w:rsid w:val="00EE4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5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ДОУ -4</cp:lastModifiedBy>
  <cp:revision>27</cp:revision>
  <cp:lastPrinted>2020-02-27T19:22:00Z</cp:lastPrinted>
  <dcterms:created xsi:type="dcterms:W3CDTF">2019-11-18T10:10:00Z</dcterms:created>
  <dcterms:modified xsi:type="dcterms:W3CDTF">2020-02-28T08:34:00Z</dcterms:modified>
</cp:coreProperties>
</file>